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5A11E" w14:textId="77777777" w:rsidR="004144B7" w:rsidRPr="004073F2" w:rsidRDefault="004144B7" w:rsidP="004144B7">
      <w:pPr>
        <w:pStyle w:val="Subtitle"/>
        <w:keepLines/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5400"/>
      </w:tblGrid>
      <w:tr w:rsidR="004144B7" w:rsidRPr="00BC4BD8" w14:paraId="5045E3B3" w14:textId="77777777" w:rsidTr="00452280">
        <w:trPr>
          <w:trHeight w:val="458"/>
          <w:jc w:val="center"/>
        </w:trPr>
        <w:tc>
          <w:tcPr>
            <w:tcW w:w="4405" w:type="dxa"/>
            <w:vAlign w:val="center"/>
          </w:tcPr>
          <w:p w14:paraId="11093792" w14:textId="60E8D6C6" w:rsidR="004144B7" w:rsidRPr="000F583C" w:rsidRDefault="004144B7" w:rsidP="0066254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PTID</w:t>
            </w:r>
          </w:p>
        </w:tc>
        <w:tc>
          <w:tcPr>
            <w:tcW w:w="5400" w:type="dxa"/>
          </w:tcPr>
          <w:p w14:paraId="29A594B0" w14:textId="77777777" w:rsidR="004144B7" w:rsidRPr="000F583C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28D" w:rsidRPr="00BC4BD8" w14:paraId="7D084AED" w14:textId="77777777" w:rsidTr="00452280">
        <w:trPr>
          <w:trHeight w:val="647"/>
          <w:jc w:val="center"/>
        </w:trPr>
        <w:tc>
          <w:tcPr>
            <w:tcW w:w="4405" w:type="dxa"/>
            <w:vAlign w:val="center"/>
          </w:tcPr>
          <w:p w14:paraId="144ECAC1" w14:textId="7C6C3C32" w:rsidR="0043128D" w:rsidRPr="000F583C" w:rsidRDefault="004906F1" w:rsidP="00F2247A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Version number/date of </w:t>
            </w:r>
            <w:r w:rsidR="00F2247A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informed consent </w:t>
            </w:r>
            <w:r w:rsidR="0043128D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form used during informed consent process/discussion</w:t>
            </w:r>
          </w:p>
        </w:tc>
        <w:tc>
          <w:tcPr>
            <w:tcW w:w="5400" w:type="dxa"/>
          </w:tcPr>
          <w:p w14:paraId="2DC516CC" w14:textId="77777777" w:rsidR="0043128D" w:rsidRPr="000F583C" w:rsidRDefault="0043128D" w:rsidP="0043128D">
            <w:pPr>
              <w:keepLines/>
              <w:ind w:left="882" w:hanging="8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BC4BD8" w14:paraId="3BFC7167" w14:textId="77777777" w:rsidTr="00452280">
        <w:trPr>
          <w:trHeight w:val="512"/>
          <w:jc w:val="center"/>
        </w:trPr>
        <w:tc>
          <w:tcPr>
            <w:tcW w:w="4405" w:type="dxa"/>
            <w:vAlign w:val="center"/>
          </w:tcPr>
          <w:p w14:paraId="422F567E" w14:textId="1E1E02E1" w:rsidR="004144B7" w:rsidRPr="000F583C" w:rsidRDefault="004906F1" w:rsidP="00F2247A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of </w:t>
            </w:r>
            <w:r w:rsidR="00F2247A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informed consent </w:t>
            </w:r>
            <w:r w:rsidR="004144B7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process/discussion</w:t>
            </w:r>
          </w:p>
        </w:tc>
        <w:tc>
          <w:tcPr>
            <w:tcW w:w="5400" w:type="dxa"/>
          </w:tcPr>
          <w:p w14:paraId="2D15E4EF" w14:textId="77777777" w:rsidR="004144B7" w:rsidRPr="000F583C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BC4BD8" w14:paraId="5B6B1108" w14:textId="77777777" w:rsidTr="00452280">
        <w:trPr>
          <w:trHeight w:val="620"/>
          <w:jc w:val="center"/>
        </w:trPr>
        <w:tc>
          <w:tcPr>
            <w:tcW w:w="4405" w:type="dxa"/>
            <w:vAlign w:val="center"/>
          </w:tcPr>
          <w:p w14:paraId="5E974852" w14:textId="7E1B33F7" w:rsidR="004144B7" w:rsidRPr="000F583C" w:rsidRDefault="004144B7" w:rsidP="00F2247A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Start time of </w:t>
            </w:r>
            <w:r w:rsidR="00F2247A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informed consent </w:t>
            </w:r>
            <w:r w:rsidR="004073F2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process/discussion</w:t>
            </w:r>
          </w:p>
        </w:tc>
        <w:tc>
          <w:tcPr>
            <w:tcW w:w="5400" w:type="dxa"/>
          </w:tcPr>
          <w:p w14:paraId="6CBE4BB3" w14:textId="77777777" w:rsidR="004144B7" w:rsidRPr="000F583C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BC4BD8" w14:paraId="5D32C82A" w14:textId="77777777" w:rsidTr="00452280">
        <w:trPr>
          <w:trHeight w:val="602"/>
          <w:jc w:val="center"/>
        </w:trPr>
        <w:tc>
          <w:tcPr>
            <w:tcW w:w="4405" w:type="dxa"/>
            <w:vAlign w:val="center"/>
          </w:tcPr>
          <w:p w14:paraId="35793540" w14:textId="0FB3B216" w:rsidR="004144B7" w:rsidRPr="000F583C" w:rsidRDefault="004144B7" w:rsidP="00F2247A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 the participant of legal age </w:t>
            </w:r>
            <w:r w:rsidR="004906F1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provide independent </w:t>
            </w:r>
            <w:r w:rsidR="00F2247A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informed consent </w:t>
            </w: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for research?</w:t>
            </w:r>
          </w:p>
        </w:tc>
        <w:tc>
          <w:tcPr>
            <w:tcW w:w="5400" w:type="dxa"/>
            <w:vAlign w:val="center"/>
          </w:tcPr>
          <w:p w14:paraId="05FCADD2" w14:textId="77777777" w:rsidR="004144B7" w:rsidRPr="000F583C" w:rsidRDefault="004144B7" w:rsidP="001872A3">
            <w:pPr>
              <w:keepLine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49A51566" w14:textId="632C56A6" w:rsidR="004144B7" w:rsidRPr="000F583C" w:rsidRDefault="004144B7" w:rsidP="00AB3D19">
            <w:pPr>
              <w:keepLines/>
              <w:ind w:left="792" w:hanging="79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7C342F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STOP. </w:t>
            </w:r>
            <w:r w:rsidR="00AB3D19" w:rsidRPr="000F583C">
              <w:rPr>
                <w:rFonts w:asciiTheme="minorHAnsi" w:hAnsiTheme="minorHAnsi" w:cstheme="minorHAnsi"/>
                <w:sz w:val="20"/>
                <w:szCs w:val="20"/>
              </w:rPr>
              <w:t>Participant is n</w:t>
            </w:r>
            <w:r w:rsidR="00A32E45" w:rsidRPr="000F583C">
              <w:rPr>
                <w:rFonts w:asciiTheme="minorHAnsi" w:hAnsiTheme="minorHAnsi" w:cstheme="minorHAnsi"/>
                <w:sz w:val="20"/>
                <w:szCs w:val="20"/>
              </w:rPr>
              <w:t>ot eligible for MTN-027</w:t>
            </w:r>
            <w:r w:rsidR="00F60508" w:rsidRPr="000F583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144B7" w:rsidRPr="00BC4BD8" w14:paraId="04876214" w14:textId="77777777" w:rsidTr="00452280">
        <w:trPr>
          <w:trHeight w:val="647"/>
          <w:jc w:val="center"/>
        </w:trPr>
        <w:tc>
          <w:tcPr>
            <w:tcW w:w="4405" w:type="dxa"/>
            <w:vAlign w:val="center"/>
          </w:tcPr>
          <w:p w14:paraId="0035D27F" w14:textId="77777777" w:rsidR="004144B7" w:rsidRPr="000F583C" w:rsidRDefault="00414EA5" w:rsidP="0066254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Is the participant literate</w:t>
            </w:r>
            <w:r w:rsidR="004144B7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5400" w:type="dxa"/>
            <w:vAlign w:val="center"/>
          </w:tcPr>
          <w:p w14:paraId="2BD90072" w14:textId="77777777" w:rsidR="004144B7" w:rsidRPr="000F583C" w:rsidRDefault="004144B7" w:rsidP="004073F2">
            <w:pPr>
              <w:keepLines/>
              <w:ind w:left="882" w:hanging="88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3EF2D2A2" w14:textId="61A2DE69" w:rsidR="004144B7" w:rsidRPr="000F583C" w:rsidRDefault="004144B7" w:rsidP="00AB3D1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4073F2" w:rsidRPr="000F583C">
              <w:rPr>
                <w:sz w:val="20"/>
                <w:szCs w:val="20"/>
              </w:rPr>
              <w:t xml:space="preserve"> </w:t>
            </w:r>
            <w:r w:rsidR="00BC4BD8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STOP. </w:t>
            </w:r>
            <w:r w:rsidR="00AB3D19" w:rsidRPr="000F583C">
              <w:rPr>
                <w:rFonts w:asciiTheme="minorHAnsi" w:hAnsiTheme="minorHAnsi" w:cstheme="minorHAnsi"/>
                <w:sz w:val="20"/>
                <w:szCs w:val="20"/>
              </w:rPr>
              <w:t>Participant is not eligible for MTN-027.</w:t>
            </w:r>
          </w:p>
        </w:tc>
      </w:tr>
      <w:tr w:rsidR="004144B7" w:rsidRPr="00BC4BD8" w14:paraId="7071A8A0" w14:textId="77777777" w:rsidTr="00452280">
        <w:trPr>
          <w:trHeight w:val="872"/>
          <w:jc w:val="center"/>
        </w:trPr>
        <w:tc>
          <w:tcPr>
            <w:tcW w:w="4405" w:type="dxa"/>
            <w:vAlign w:val="center"/>
          </w:tcPr>
          <w:p w14:paraId="58CA48D8" w14:textId="77777777" w:rsidR="004144B7" w:rsidRPr="000F583C" w:rsidRDefault="004144B7" w:rsidP="0066254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Were all participant questions answered?</w:t>
            </w:r>
          </w:p>
        </w:tc>
        <w:tc>
          <w:tcPr>
            <w:tcW w:w="5400" w:type="dxa"/>
            <w:vAlign w:val="center"/>
          </w:tcPr>
          <w:p w14:paraId="63596D6B" w14:textId="77777777" w:rsidR="004144B7" w:rsidRPr="000F583C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78C791BC" w14:textId="77777777" w:rsidR="004144B7" w:rsidRPr="000F583C" w:rsidRDefault="004144B7" w:rsidP="00890F8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4073F2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>Explain belo</w:t>
            </w:r>
            <w:r w:rsidR="00890F89" w:rsidRPr="000F583C">
              <w:rPr>
                <w:rFonts w:asciiTheme="minorHAnsi" w:hAnsiTheme="minorHAnsi" w:cstheme="minorHAnsi"/>
                <w:sz w:val="20"/>
                <w:szCs w:val="20"/>
              </w:rPr>
              <w:t>w in Notes/Comments section.</w:t>
            </w:r>
          </w:p>
          <w:p w14:paraId="1B2EE0C5" w14:textId="7E5E3F9A" w:rsidR="001872A3" w:rsidRPr="000F583C" w:rsidRDefault="001872A3" w:rsidP="007C5CC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N/A </w:t>
            </w:r>
            <w:r w:rsidR="007C5CC3"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7C5CC3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>articipant had no questions</w:t>
            </w:r>
            <w:r w:rsidR="007C5CC3" w:rsidRPr="000F583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D2B86" w:rsidRPr="00BC4BD8" w14:paraId="0FC17E5D" w14:textId="77777777" w:rsidTr="00452280">
        <w:trPr>
          <w:jc w:val="center"/>
        </w:trPr>
        <w:tc>
          <w:tcPr>
            <w:tcW w:w="4405" w:type="dxa"/>
            <w:vAlign w:val="center"/>
          </w:tcPr>
          <w:p w14:paraId="535EF1C4" w14:textId="77777777" w:rsidR="004D2B86" w:rsidRPr="000F583C" w:rsidRDefault="004D2B86" w:rsidP="0066254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Was all information required for the participant to make an informed decision provided in a language that was understandable to the participant?</w:t>
            </w:r>
          </w:p>
        </w:tc>
        <w:tc>
          <w:tcPr>
            <w:tcW w:w="5400" w:type="dxa"/>
            <w:vAlign w:val="center"/>
          </w:tcPr>
          <w:p w14:paraId="7C6DDEEA" w14:textId="77777777" w:rsidR="004D2B86" w:rsidRPr="000F583C" w:rsidRDefault="004D2B86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E0DBABC" w14:textId="77777777" w:rsidR="004D2B86" w:rsidRPr="000F583C" w:rsidRDefault="004D2B86" w:rsidP="00890F8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89" w:rsidRPr="000F583C">
              <w:rPr>
                <w:rFonts w:asciiTheme="minorHAnsi" w:hAnsiTheme="minorHAnsi" w:cstheme="minorHAnsi"/>
                <w:sz w:val="20"/>
                <w:szCs w:val="20"/>
              </w:rPr>
              <w:t>Explain below in Notes/Comments section.</w:t>
            </w:r>
          </w:p>
        </w:tc>
      </w:tr>
      <w:tr w:rsidR="004144B7" w:rsidRPr="00BC4BD8" w14:paraId="57563156" w14:textId="77777777" w:rsidTr="00452280">
        <w:trPr>
          <w:trHeight w:val="683"/>
          <w:jc w:val="center"/>
        </w:trPr>
        <w:tc>
          <w:tcPr>
            <w:tcW w:w="4405" w:type="dxa"/>
            <w:vAlign w:val="center"/>
          </w:tcPr>
          <w:p w14:paraId="0D1974E1" w14:textId="77777777" w:rsidR="004144B7" w:rsidRPr="000F583C" w:rsidRDefault="004144B7" w:rsidP="0066254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Did the participant comprehend all information required to make an informed decision?</w:t>
            </w:r>
          </w:p>
        </w:tc>
        <w:tc>
          <w:tcPr>
            <w:tcW w:w="5400" w:type="dxa"/>
            <w:vAlign w:val="center"/>
          </w:tcPr>
          <w:p w14:paraId="24A58CF8" w14:textId="77777777" w:rsidR="004144B7" w:rsidRPr="000F583C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7E1DC687" w14:textId="1E96F692" w:rsidR="004144B7" w:rsidRPr="000F583C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383E56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89" w:rsidRPr="000F583C">
              <w:rPr>
                <w:rFonts w:asciiTheme="minorHAnsi" w:hAnsiTheme="minorHAnsi" w:cstheme="minorHAnsi"/>
                <w:sz w:val="20"/>
                <w:szCs w:val="20"/>
              </w:rPr>
              <w:t>Explain below in Notes/Comments section.</w:t>
            </w:r>
          </w:p>
        </w:tc>
      </w:tr>
      <w:tr w:rsidR="004144B7" w:rsidRPr="00BC4BD8" w14:paraId="16CB8030" w14:textId="77777777" w:rsidTr="00452280">
        <w:trPr>
          <w:jc w:val="center"/>
        </w:trPr>
        <w:tc>
          <w:tcPr>
            <w:tcW w:w="4405" w:type="dxa"/>
            <w:vAlign w:val="center"/>
          </w:tcPr>
          <w:p w14:paraId="20AF99AB" w14:textId="77777777" w:rsidR="004144B7" w:rsidRPr="000F583C" w:rsidRDefault="004144B7" w:rsidP="0066254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Was the participant given adequate time and opportunity to consider all options, in a setting free of coercion and undue influence, before making her informed decision?</w:t>
            </w:r>
          </w:p>
        </w:tc>
        <w:tc>
          <w:tcPr>
            <w:tcW w:w="5400" w:type="dxa"/>
            <w:vAlign w:val="center"/>
          </w:tcPr>
          <w:p w14:paraId="0BA6FE68" w14:textId="77777777" w:rsidR="004144B7" w:rsidRPr="000F583C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207A819F" w14:textId="207DF1B1" w:rsidR="004144B7" w:rsidRPr="000F583C" w:rsidRDefault="004144B7" w:rsidP="00890F8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383E56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89" w:rsidRPr="000F583C">
              <w:rPr>
                <w:rFonts w:asciiTheme="minorHAnsi" w:hAnsiTheme="minorHAnsi" w:cstheme="minorHAnsi"/>
                <w:sz w:val="20"/>
                <w:szCs w:val="20"/>
              </w:rPr>
              <w:t>Explain below in Notes/Comments section.</w:t>
            </w:r>
          </w:p>
        </w:tc>
      </w:tr>
      <w:tr w:rsidR="004144B7" w:rsidRPr="00BC4BD8" w14:paraId="182F7C23" w14:textId="77777777" w:rsidTr="00452280">
        <w:trPr>
          <w:trHeight w:val="832"/>
          <w:jc w:val="center"/>
        </w:trPr>
        <w:tc>
          <w:tcPr>
            <w:tcW w:w="4405" w:type="dxa"/>
            <w:vMerge w:val="restart"/>
            <w:vAlign w:val="center"/>
          </w:tcPr>
          <w:p w14:paraId="18017999" w14:textId="00BAEB9D" w:rsidR="004144B7" w:rsidRPr="000F583C" w:rsidRDefault="004144B7" w:rsidP="007C5CC3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Did the participant ch</w:t>
            </w:r>
            <w:r w:rsidR="00414EA5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oose to provide written </w:t>
            </w:r>
            <w:r w:rsidR="007C5CC3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informed consent</w:t>
            </w: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5400" w:type="dxa"/>
            <w:vAlign w:val="center"/>
          </w:tcPr>
          <w:p w14:paraId="05C9B351" w14:textId="72017479" w:rsidR="00D545C0" w:rsidRPr="000F583C" w:rsidRDefault="00D545C0" w:rsidP="00AE758A">
            <w:pPr>
              <w:keepLines/>
              <w:ind w:left="792" w:hanging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Screening/Enrollment</w:t>
            </w:r>
          </w:p>
          <w:p w14:paraId="08EE3940" w14:textId="77777777" w:rsidR="00D545C0" w:rsidRPr="000F583C" w:rsidRDefault="00D545C0" w:rsidP="008B3496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     </w:t>
            </w:r>
          </w:p>
          <w:p w14:paraId="76EDB46C" w14:textId="3E58E52E" w:rsidR="004144B7" w:rsidRPr="000F583C" w:rsidRDefault="004144B7" w:rsidP="00BC4BD8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3E38D7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128D"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43128D" w:rsidRPr="000F583C">
              <w:rPr>
                <w:sz w:val="20"/>
                <w:szCs w:val="20"/>
              </w:rPr>
              <w:t xml:space="preserve"> </w:t>
            </w:r>
            <w:r w:rsidR="00BC4BD8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STOP. </w:t>
            </w:r>
            <w:r w:rsidR="00AB3D19" w:rsidRPr="000F583C">
              <w:rPr>
                <w:rFonts w:asciiTheme="minorHAnsi" w:hAnsiTheme="minorHAnsi" w:cstheme="minorHAnsi"/>
                <w:sz w:val="20"/>
                <w:szCs w:val="20"/>
              </w:rPr>
              <w:t>Participant is not eligible for MTN-027.</w:t>
            </w:r>
          </w:p>
        </w:tc>
      </w:tr>
      <w:tr w:rsidR="00D545C0" w:rsidRPr="000F583C" w14:paraId="627D9114" w14:textId="77777777" w:rsidTr="00452280">
        <w:trPr>
          <w:trHeight w:val="830"/>
          <w:jc w:val="center"/>
        </w:trPr>
        <w:tc>
          <w:tcPr>
            <w:tcW w:w="4405" w:type="dxa"/>
            <w:vMerge/>
            <w:vAlign w:val="center"/>
          </w:tcPr>
          <w:p w14:paraId="398A1870" w14:textId="77777777" w:rsidR="00D545C0" w:rsidRPr="000F583C" w:rsidRDefault="00D545C0" w:rsidP="007C5CC3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55ED275E" w14:textId="77777777" w:rsidR="00D545C0" w:rsidRPr="000F583C" w:rsidRDefault="00D545C0" w:rsidP="00D545C0">
            <w:pPr>
              <w:keepLines/>
              <w:ind w:left="792" w:hanging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Long-Term Specimen Storage and Future Testing</w:t>
            </w:r>
          </w:p>
          <w:p w14:paraId="060C18BE" w14:textId="77777777" w:rsidR="00D545C0" w:rsidRPr="000F583C" w:rsidRDefault="00D545C0" w:rsidP="00D545C0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    </w:t>
            </w:r>
          </w:p>
          <w:p w14:paraId="01D84FE4" w14:textId="3A1F80C5" w:rsidR="00D545C0" w:rsidRPr="000F583C" w:rsidRDefault="00D545C0" w:rsidP="00D545C0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Pr="000F583C">
              <w:rPr>
                <w:sz w:val="20"/>
                <w:szCs w:val="20"/>
              </w:rPr>
              <w:t xml:space="preserve">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>CONTINUE. Participant may still enroll in MTN-027.</w:t>
            </w:r>
          </w:p>
        </w:tc>
      </w:tr>
      <w:tr w:rsidR="00D545C0" w:rsidRPr="000F583C" w14:paraId="40FD89D0" w14:textId="77777777" w:rsidTr="00452280">
        <w:trPr>
          <w:trHeight w:val="830"/>
          <w:jc w:val="center"/>
        </w:trPr>
        <w:tc>
          <w:tcPr>
            <w:tcW w:w="4405" w:type="dxa"/>
            <w:vMerge/>
            <w:vAlign w:val="center"/>
          </w:tcPr>
          <w:p w14:paraId="06338F67" w14:textId="77777777" w:rsidR="00D545C0" w:rsidRPr="000F583C" w:rsidRDefault="00D545C0" w:rsidP="007C5CC3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39D688FB" w14:textId="229D9743" w:rsidR="00D545C0" w:rsidRPr="000F583C" w:rsidRDefault="00D545C0" w:rsidP="00D545C0">
            <w:pPr>
              <w:keepLines/>
              <w:ind w:left="792" w:hanging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Participation in the </w:t>
            </w:r>
            <w:r w:rsidR="004807C4">
              <w:rPr>
                <w:rFonts w:asciiTheme="minorHAnsi" w:hAnsiTheme="minorHAnsi" w:cstheme="minorHAnsi"/>
                <w:b/>
                <w:sz w:val="20"/>
                <w:szCs w:val="20"/>
              </w:rPr>
              <w:t>Extra Samples Group (Rectal Fluid)</w:t>
            </w:r>
          </w:p>
          <w:p w14:paraId="7651CAA4" w14:textId="77777777" w:rsidR="00D545C0" w:rsidRPr="000F583C" w:rsidRDefault="00D545C0" w:rsidP="00D545C0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     </w:t>
            </w:r>
          </w:p>
          <w:p w14:paraId="03111273" w14:textId="3AD7DE07" w:rsidR="00D545C0" w:rsidRPr="000F583C" w:rsidRDefault="00D545C0" w:rsidP="00D545C0">
            <w:pPr>
              <w:keepLines/>
              <w:ind w:left="792" w:hanging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Pr="000F583C">
              <w:rPr>
                <w:sz w:val="20"/>
                <w:szCs w:val="20"/>
              </w:rPr>
              <w:t xml:space="preserve">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>CONTINUE. Participant may still enroll in MTN-027.</w:t>
            </w:r>
          </w:p>
        </w:tc>
      </w:tr>
      <w:tr w:rsidR="004144B7" w:rsidRPr="00BC4BD8" w14:paraId="1C1DD91F" w14:textId="77777777" w:rsidTr="00452280">
        <w:trPr>
          <w:trHeight w:val="710"/>
          <w:jc w:val="center"/>
        </w:trPr>
        <w:tc>
          <w:tcPr>
            <w:tcW w:w="4405" w:type="dxa"/>
            <w:vAlign w:val="center"/>
          </w:tcPr>
          <w:p w14:paraId="70BA0994" w14:textId="3E18D46C" w:rsidR="004144B7" w:rsidRPr="000F583C" w:rsidRDefault="004144B7" w:rsidP="007C5CC3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Did the participant accept a copy of the </w:t>
            </w:r>
            <w:r w:rsidR="007C5CC3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informed consent </w:t>
            </w: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form?</w:t>
            </w:r>
          </w:p>
        </w:tc>
        <w:tc>
          <w:tcPr>
            <w:tcW w:w="5400" w:type="dxa"/>
            <w:vAlign w:val="center"/>
          </w:tcPr>
          <w:p w14:paraId="2C0E5BD1" w14:textId="77777777" w:rsidR="004144B7" w:rsidRPr="000F583C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3DE52DE1" w14:textId="1AADE50D" w:rsidR="004144B7" w:rsidRPr="000F583C" w:rsidRDefault="004144B7" w:rsidP="007C342F">
            <w:pPr>
              <w:keepLines/>
              <w:ind w:left="598" w:hanging="598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3E38D7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>Offer alternative form of contact information</w:t>
            </w:r>
            <w:r w:rsidR="007C342F" w:rsidRPr="000F583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144B7" w:rsidRPr="00BC4BD8" w14:paraId="123E588E" w14:textId="77777777" w:rsidTr="00452280">
        <w:trPr>
          <w:trHeight w:val="368"/>
          <w:jc w:val="center"/>
        </w:trPr>
        <w:tc>
          <w:tcPr>
            <w:tcW w:w="4405" w:type="dxa"/>
            <w:vAlign w:val="center"/>
          </w:tcPr>
          <w:p w14:paraId="09D69E8E" w14:textId="1BCD97D4" w:rsidR="004144B7" w:rsidRPr="000F583C" w:rsidRDefault="00414EA5" w:rsidP="0066254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End time of </w:t>
            </w:r>
            <w:r w:rsidR="007C5CC3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informed consent </w:t>
            </w:r>
            <w:r w:rsidR="004144B7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process/discussion</w:t>
            </w:r>
          </w:p>
        </w:tc>
        <w:tc>
          <w:tcPr>
            <w:tcW w:w="5400" w:type="dxa"/>
            <w:vAlign w:val="center"/>
          </w:tcPr>
          <w:p w14:paraId="098D7140" w14:textId="77777777" w:rsidR="004144B7" w:rsidRPr="000F583C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BC4BD8" w14:paraId="27AF049D" w14:textId="77777777" w:rsidTr="00452280">
        <w:trPr>
          <w:trHeight w:val="665"/>
          <w:jc w:val="center"/>
        </w:trPr>
        <w:tc>
          <w:tcPr>
            <w:tcW w:w="4405" w:type="dxa"/>
            <w:vAlign w:val="center"/>
          </w:tcPr>
          <w:p w14:paraId="7CD7EAD1" w14:textId="78678D23" w:rsidR="004144B7" w:rsidRPr="000F583C" w:rsidRDefault="00414EA5" w:rsidP="0066718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Was </w:t>
            </w:r>
            <w:r w:rsidR="00667180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written informed consent</w:t>
            </w:r>
            <w:r w:rsidR="004144B7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67180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provided </w:t>
            </w:r>
            <w:r w:rsidR="004144B7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prior to </w:t>
            </w:r>
            <w:r w:rsidR="00667180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4144B7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conduct </w:t>
            </w:r>
            <w:r w:rsidR="00667180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any </w:t>
            </w:r>
            <w:r w:rsidR="004144B7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study procedures?</w:t>
            </w:r>
          </w:p>
        </w:tc>
        <w:tc>
          <w:tcPr>
            <w:tcW w:w="5400" w:type="dxa"/>
            <w:vAlign w:val="center"/>
          </w:tcPr>
          <w:p w14:paraId="02584CB7" w14:textId="77777777" w:rsidR="004144B7" w:rsidRPr="000F583C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083B477" w14:textId="1C38DDB8" w:rsidR="004144B7" w:rsidRPr="000F583C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</w:r>
            <w:r w:rsidR="008F6C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0F583C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EA0354" w:rsidRPr="000F5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89" w:rsidRPr="000F583C">
              <w:rPr>
                <w:rFonts w:asciiTheme="minorHAnsi" w:hAnsiTheme="minorHAnsi" w:cstheme="minorHAnsi"/>
                <w:sz w:val="20"/>
                <w:szCs w:val="20"/>
              </w:rPr>
              <w:t>Explain below in Notes/Comments section.</w:t>
            </w:r>
          </w:p>
        </w:tc>
      </w:tr>
      <w:tr w:rsidR="004144B7" w:rsidRPr="00BC4BD8" w14:paraId="45AC6CA4" w14:textId="77777777" w:rsidTr="00452280">
        <w:trPr>
          <w:cantSplit/>
          <w:trHeight w:val="1178"/>
          <w:jc w:val="center"/>
        </w:trPr>
        <w:tc>
          <w:tcPr>
            <w:tcW w:w="9805" w:type="dxa"/>
            <w:gridSpan w:val="2"/>
          </w:tcPr>
          <w:p w14:paraId="64BB834F" w14:textId="77777777" w:rsidR="004144B7" w:rsidRDefault="004144B7" w:rsidP="008960D8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sz w:val="20"/>
                <w:szCs w:val="20"/>
              </w:rPr>
              <w:t>Notes/Comments (include any deviation from S</w:t>
            </w:r>
            <w:r w:rsidR="000F583C">
              <w:rPr>
                <w:rFonts w:asciiTheme="minorHAnsi" w:hAnsiTheme="minorHAnsi" w:cstheme="minorHAnsi"/>
                <w:sz w:val="20"/>
                <w:szCs w:val="20"/>
              </w:rPr>
              <w:t>OP; continue on back if needed)</w:t>
            </w:r>
          </w:p>
          <w:p w14:paraId="6CA232EE" w14:textId="77777777" w:rsidR="00890F89" w:rsidRDefault="00890F89" w:rsidP="00662540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7EEAF" w14:textId="7ED273C7" w:rsidR="004144B7" w:rsidRPr="000F583C" w:rsidRDefault="004144B7" w:rsidP="00662540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048" w:rsidRPr="00BC4BD8" w14:paraId="45CC6CCF" w14:textId="77777777" w:rsidTr="00452280">
        <w:trPr>
          <w:trHeight w:val="629"/>
          <w:jc w:val="center"/>
        </w:trPr>
        <w:tc>
          <w:tcPr>
            <w:tcW w:w="4405" w:type="dxa"/>
            <w:vAlign w:val="center"/>
          </w:tcPr>
          <w:p w14:paraId="02D0AAD8" w14:textId="1F9D7B4F" w:rsidR="00E54048" w:rsidRPr="000F583C" w:rsidRDefault="007C342F" w:rsidP="0066254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Printed n</w:t>
            </w:r>
            <w:r w:rsidR="00E54048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ame of study staff person completing IC process/discussion (and this coversheet</w:t>
            </w:r>
            <w:r w:rsidR="000F583C" w:rsidRPr="000F5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</w:tcPr>
          <w:p w14:paraId="1A36DD17" w14:textId="77777777" w:rsidR="00E54048" w:rsidRPr="000F583C" w:rsidRDefault="00E54048" w:rsidP="00E54048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BC4BD8" w14:paraId="24B554B9" w14:textId="77777777" w:rsidTr="00452280">
        <w:trPr>
          <w:trHeight w:val="530"/>
          <w:jc w:val="center"/>
        </w:trPr>
        <w:tc>
          <w:tcPr>
            <w:tcW w:w="4405" w:type="dxa"/>
            <w:vAlign w:val="center"/>
          </w:tcPr>
          <w:p w14:paraId="4E772D8C" w14:textId="6528763C" w:rsidR="004144B7" w:rsidRPr="000F583C" w:rsidRDefault="004144B7" w:rsidP="00662540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Signature of study staff person completing </w:t>
            </w:r>
            <w:r w:rsidR="007C342F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IC</w:t>
            </w: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process/discussion (and this coversheet</w:t>
            </w:r>
            <w:r w:rsidR="000F583C" w:rsidRPr="000F5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  <w:vAlign w:val="bottom"/>
          </w:tcPr>
          <w:p w14:paraId="4D1B205C" w14:textId="262C6C22" w:rsidR="004144B7" w:rsidRPr="000F583C" w:rsidRDefault="00AB3D19" w:rsidP="00F816D5">
            <w:pPr>
              <w:keepLines/>
              <w:ind w:left="954" w:hanging="9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</w:t>
            </w:r>
            <w:r w:rsidR="001872A3" w:rsidRPr="000F583C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</w:tr>
    </w:tbl>
    <w:p w14:paraId="20A2C075" w14:textId="703B85B6" w:rsidR="0091527E" w:rsidRPr="004073F2" w:rsidRDefault="00CD1E21" w:rsidP="00BC4BD8">
      <w:pPr>
        <w:pStyle w:val="Subtitle"/>
        <w:keepLines/>
        <w:tabs>
          <w:tab w:val="left" w:pos="6983"/>
        </w:tabs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bookmarkStart w:id="0" w:name="_GoBack"/>
      <w:bookmarkEnd w:id="0"/>
    </w:p>
    <w:sectPr w:rsidR="0091527E" w:rsidRPr="004073F2" w:rsidSect="004073F2">
      <w:headerReference w:type="default" r:id="rId11"/>
      <w:footerReference w:type="default" r:id="rId12"/>
      <w:pgSz w:w="11909" w:h="16834" w:code="9"/>
      <w:pgMar w:top="2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6CC1" w14:textId="77777777" w:rsidR="000D30D0" w:rsidRDefault="000D30D0" w:rsidP="00E54048">
      <w:r>
        <w:separator/>
      </w:r>
    </w:p>
  </w:endnote>
  <w:endnote w:type="continuationSeparator" w:id="0">
    <w:p w14:paraId="30DD517A" w14:textId="77777777" w:rsidR="000D30D0" w:rsidRDefault="000D30D0" w:rsidP="00E54048">
      <w:r>
        <w:continuationSeparator/>
      </w:r>
    </w:p>
  </w:endnote>
  <w:endnote w:type="continuationNotice" w:id="1">
    <w:p w14:paraId="7A5220CA" w14:textId="77777777" w:rsidR="008B4316" w:rsidRDefault="008B4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154"/>
      <w:gridCol w:w="2721"/>
      <w:gridCol w:w="3154"/>
    </w:tblGrid>
    <w:tr w:rsidR="000D30D0" w:rsidRPr="00E54048" w14:paraId="1F2DA6A4" w14:textId="77777777" w:rsidTr="00E54048">
      <w:trPr>
        <w:trHeight w:val="151"/>
      </w:trPr>
      <w:tc>
        <w:tcPr>
          <w:tcW w:w="2250" w:type="pct"/>
          <w:shd w:val="clear" w:color="auto" w:fill="auto"/>
        </w:tcPr>
        <w:p w14:paraId="473FE4D3" w14:textId="77777777" w:rsidR="000D30D0" w:rsidRPr="00E54048" w:rsidRDefault="000D30D0">
          <w:pPr>
            <w:pStyle w:val="Head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  <w:tc>
        <w:tcPr>
          <w:tcW w:w="500" w:type="pct"/>
          <w:vMerge w:val="restart"/>
          <w:shd w:val="clear" w:color="auto" w:fill="auto"/>
          <w:noWrap/>
          <w:vAlign w:val="center"/>
        </w:tcPr>
        <w:p w14:paraId="793A43CC" w14:textId="54A8B750" w:rsidR="000D30D0" w:rsidRPr="00E54048" w:rsidRDefault="000D30D0" w:rsidP="00452280">
          <w:pPr>
            <w:pStyle w:val="NoSpacing"/>
            <w:rPr>
              <w:rFonts w:eastAsiaTheme="majorEastAsia" w:cstheme="majorBidi"/>
              <w:sz w:val="20"/>
              <w:szCs w:val="20"/>
            </w:rPr>
          </w:pPr>
          <w:r w:rsidRPr="00E54048">
            <w:rPr>
              <w:rFonts w:eastAsiaTheme="majorEastAsia" w:cstheme="majorBidi"/>
              <w:b/>
              <w:bCs/>
              <w:sz w:val="20"/>
              <w:szCs w:val="20"/>
            </w:rPr>
            <w:t>Version 1.</w:t>
          </w:r>
          <w:r w:rsidR="008960D8">
            <w:rPr>
              <w:rFonts w:eastAsiaTheme="majorEastAsia" w:cstheme="majorBidi"/>
              <w:b/>
              <w:bCs/>
              <w:sz w:val="20"/>
              <w:szCs w:val="20"/>
            </w:rPr>
            <w:t>1</w:t>
          </w:r>
          <w:r w:rsidRPr="00E54048">
            <w:rPr>
              <w:rFonts w:eastAsiaTheme="majorEastAsia" w:cstheme="majorBidi"/>
              <w:b/>
              <w:bCs/>
              <w:sz w:val="20"/>
              <w:szCs w:val="20"/>
            </w:rPr>
            <w:t xml:space="preserve"> dated </w:t>
          </w:r>
          <w:r w:rsidR="00452280">
            <w:rPr>
              <w:rFonts w:eastAsiaTheme="majorEastAsia" w:cstheme="majorBidi"/>
              <w:b/>
              <w:bCs/>
              <w:sz w:val="20"/>
              <w:szCs w:val="20"/>
            </w:rPr>
            <w:t>6 April</w:t>
          </w:r>
          <w:r w:rsidR="008960D8">
            <w:rPr>
              <w:rFonts w:eastAsiaTheme="majorEastAsia" w:cstheme="majorBidi"/>
              <w:b/>
              <w:bCs/>
              <w:sz w:val="20"/>
              <w:szCs w:val="20"/>
            </w:rPr>
            <w:t xml:space="preserve"> 2015</w:t>
          </w:r>
        </w:p>
      </w:tc>
      <w:tc>
        <w:tcPr>
          <w:tcW w:w="2250" w:type="pct"/>
          <w:shd w:val="clear" w:color="auto" w:fill="auto"/>
        </w:tcPr>
        <w:p w14:paraId="4B47DE72" w14:textId="77777777" w:rsidR="000D30D0" w:rsidRPr="00E54048" w:rsidRDefault="000D30D0">
          <w:pPr>
            <w:pStyle w:val="Head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</w:tr>
    <w:tr w:rsidR="000D30D0" w:rsidRPr="00E54048" w14:paraId="4DFB7D5F" w14:textId="77777777" w:rsidTr="00E54048">
      <w:trPr>
        <w:trHeight w:val="150"/>
      </w:trPr>
      <w:tc>
        <w:tcPr>
          <w:tcW w:w="2250" w:type="pct"/>
          <w:shd w:val="clear" w:color="auto" w:fill="auto"/>
        </w:tcPr>
        <w:p w14:paraId="355E9248" w14:textId="77777777" w:rsidR="000D30D0" w:rsidRPr="00E54048" w:rsidRDefault="000D30D0">
          <w:pPr>
            <w:pStyle w:val="Head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  <w:tc>
        <w:tcPr>
          <w:tcW w:w="500" w:type="pct"/>
          <w:vMerge/>
          <w:shd w:val="clear" w:color="auto" w:fill="auto"/>
        </w:tcPr>
        <w:p w14:paraId="081EB08C" w14:textId="77777777" w:rsidR="000D30D0" w:rsidRPr="00E54048" w:rsidRDefault="000D30D0">
          <w:pPr>
            <w:pStyle w:val="Header"/>
            <w:jc w:val="cent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  <w:tc>
        <w:tcPr>
          <w:tcW w:w="2250" w:type="pct"/>
          <w:shd w:val="clear" w:color="auto" w:fill="auto"/>
        </w:tcPr>
        <w:p w14:paraId="1C679CEA" w14:textId="77777777" w:rsidR="000D30D0" w:rsidRPr="00E54048" w:rsidRDefault="000D30D0">
          <w:pPr>
            <w:pStyle w:val="Head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</w:tr>
  </w:tbl>
  <w:p w14:paraId="4405807A" w14:textId="77777777" w:rsidR="000D30D0" w:rsidRDefault="000D3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46E32" w14:textId="77777777" w:rsidR="000D30D0" w:rsidRDefault="000D30D0" w:rsidP="00E54048">
      <w:r>
        <w:separator/>
      </w:r>
    </w:p>
  </w:footnote>
  <w:footnote w:type="continuationSeparator" w:id="0">
    <w:p w14:paraId="764A045A" w14:textId="77777777" w:rsidR="000D30D0" w:rsidRDefault="000D30D0" w:rsidP="00E54048">
      <w:r>
        <w:continuationSeparator/>
      </w:r>
    </w:p>
  </w:footnote>
  <w:footnote w:type="continuationNotice" w:id="1">
    <w:p w14:paraId="246AD801" w14:textId="77777777" w:rsidR="008B4316" w:rsidRDefault="008B43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922DF" w14:textId="379E7AD7" w:rsidR="000D30D0" w:rsidRPr="004807C4" w:rsidRDefault="000D30D0" w:rsidP="002A097D">
    <w:pPr>
      <w:pStyle w:val="Subtitle"/>
      <w:keepLines/>
      <w:rPr>
        <w:rFonts w:asciiTheme="minorHAnsi" w:hAnsiTheme="minorHAnsi"/>
        <w:sz w:val="22"/>
        <w:szCs w:val="22"/>
      </w:rPr>
    </w:pPr>
    <w:r w:rsidRPr="004807C4">
      <w:rPr>
        <w:rFonts w:asciiTheme="minorHAnsi" w:hAnsiTheme="minorHAnsi" w:cstheme="minorHAnsi"/>
        <w:sz w:val="22"/>
        <w:szCs w:val="22"/>
      </w:rPr>
      <w:t>MTN-027 Informed Consent Coversheet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B7"/>
    <w:rsid w:val="000665D5"/>
    <w:rsid w:val="000D30D0"/>
    <w:rsid w:val="000F583C"/>
    <w:rsid w:val="001872A3"/>
    <w:rsid w:val="001D54E3"/>
    <w:rsid w:val="002A097D"/>
    <w:rsid w:val="00383E56"/>
    <w:rsid w:val="003E38D7"/>
    <w:rsid w:val="004073F2"/>
    <w:rsid w:val="004144B7"/>
    <w:rsid w:val="00414EA5"/>
    <w:rsid w:val="0043128D"/>
    <w:rsid w:val="00452280"/>
    <w:rsid w:val="004807C4"/>
    <w:rsid w:val="004906F1"/>
    <w:rsid w:val="0049749E"/>
    <w:rsid w:val="004C2182"/>
    <w:rsid w:val="004D2B86"/>
    <w:rsid w:val="00662540"/>
    <w:rsid w:val="00667180"/>
    <w:rsid w:val="00730D32"/>
    <w:rsid w:val="007C342F"/>
    <w:rsid w:val="007C5CC3"/>
    <w:rsid w:val="00890F89"/>
    <w:rsid w:val="008960D8"/>
    <w:rsid w:val="008B3496"/>
    <w:rsid w:val="008B4316"/>
    <w:rsid w:val="008D1E15"/>
    <w:rsid w:val="00910284"/>
    <w:rsid w:val="0091527E"/>
    <w:rsid w:val="00A32E45"/>
    <w:rsid w:val="00A462DE"/>
    <w:rsid w:val="00A87E45"/>
    <w:rsid w:val="00AB3D19"/>
    <w:rsid w:val="00AE758A"/>
    <w:rsid w:val="00BC4BD8"/>
    <w:rsid w:val="00C312DC"/>
    <w:rsid w:val="00CD1E21"/>
    <w:rsid w:val="00D334DF"/>
    <w:rsid w:val="00D545C0"/>
    <w:rsid w:val="00E54048"/>
    <w:rsid w:val="00EA0354"/>
    <w:rsid w:val="00ED7202"/>
    <w:rsid w:val="00F2247A"/>
    <w:rsid w:val="00F57ACA"/>
    <w:rsid w:val="00F60508"/>
    <w:rsid w:val="00F646C3"/>
    <w:rsid w:val="00F816D5"/>
    <w:rsid w:val="00F953F5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87A3"/>
  <w15:docId w15:val="{9B352D1D-436C-4FA6-940A-1071058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44B7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44B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4144B7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rsid w:val="004144B7"/>
    <w:rPr>
      <w:rFonts w:ascii="Arial" w:eastAsia="Times New Roman" w:hAnsi="Arial" w:cs="Times New Roman"/>
      <w:b/>
      <w:sz w:val="28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54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04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5404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5404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7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7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2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2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cdac9a4-db92-4055-a48c-4df6f7c9a8df">Final</Status>
    <StudyDocType xmlns="acdac9a4-db92-4055-a48c-4df6f7c9a8df">InformedConsent</StudyDocType>
    <StudyDoc xmlns="acdac9a4-db92-4055-a48c-4df6f7c9a8df">Tools</StudyDoc>
    <ProtocolVersion xmlns="acdac9a4-db92-4055-a48c-4df6f7c9a8df">1.1</ProtocolVersion>
    <ForReview xmlns="acdac9a4-db92-4055-a48c-4df6f7c9a8df">false</ForReview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FB04-A357-41B1-B498-6B357EDF2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44874-80B3-4CC5-AC80-AD59BD067E6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aa032575-9ce6-428b-8cef-8f81022fcf1e"/>
    <ds:schemaRef ds:uri="http://purl.org/dc/dcmitype/"/>
    <ds:schemaRef ds:uri="http://www.w3.org/XML/1998/namespace"/>
    <ds:schemaRef ds:uri="http://schemas.microsoft.com/office/infopath/2007/PartnerControls"/>
    <ds:schemaRef ds:uri="0cdb9d7b-3bdb-4b1c-be50-7737cb6ee7a2"/>
    <ds:schemaRef ds:uri="acdac9a4-db92-4055-a48c-4df6f7c9a8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B6754C-644B-4C7A-9DF0-647BF2052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FC7EE-FEA4-4ECA-A2F8-1021E29A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 (US - DC)</dc:creator>
  <cp:lastModifiedBy>Ashley Mayo</cp:lastModifiedBy>
  <cp:revision>4</cp:revision>
  <dcterms:created xsi:type="dcterms:W3CDTF">2014-12-23T14:04:00Z</dcterms:created>
  <dcterms:modified xsi:type="dcterms:W3CDTF">2015-04-06T13:51:00Z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-1403608289</vt:i4>
  </property>
  <property fmtid="{D5CDD505-2E9C-101B-9397-08002B2CF9AE}" pid="3" name="_NewReviewCycle">
    <vt:lpwstr/>
  </property>
  <property fmtid="{D5CDD505-2E9C-101B-9397-08002B2CF9AE}" pid="4" name="_EmailSubject">
    <vt:lpwstr>For MTN-027 Website</vt:lpwstr>
  </property>
  <property fmtid="{D5CDD505-2E9C-101B-9397-08002B2CF9AE}" pid="5" name="_AuthorEmail">
    <vt:lpwstr>AMayo@fhi360.org</vt:lpwstr>
  </property>
  <property fmtid="{D5CDD505-2E9C-101B-9397-08002B2CF9AE}" pid="6" name="_AuthorEmailDisplayName">
    <vt:lpwstr>Ashley Mayo</vt:lpwstr>
  </property>
  <property fmtid="{D5CDD505-2E9C-101B-9397-08002B2CF9AE}" pid="8" name="ContentTypeId">
    <vt:lpwstr>0x01010075340BBD185DCF49BCB1CBD5DD88F955</vt:lpwstr>
  </property>
  <property fmtid="{D5CDD505-2E9C-101B-9397-08002B2CF9AE}" pid="9" name="_PreviousAdHocReviewCycleID">
    <vt:i4>-1920491323</vt:i4>
  </property>
</Properties>
</file>